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36" w:rsidRDefault="00E86C26">
      <w:pPr>
        <w:spacing w:after="0"/>
        <w:ind w:left="6934"/>
      </w:pPr>
      <w:r>
        <w:rPr>
          <w:b/>
          <w:sz w:val="18"/>
        </w:rPr>
        <w:t>202101 - MD THEORY EXAMINATION, 2020</w:t>
      </w:r>
    </w:p>
    <w:tbl>
      <w:tblPr>
        <w:tblStyle w:val="TableGrid"/>
        <w:tblW w:w="19212" w:type="dxa"/>
        <w:tblInd w:w="-1074" w:type="dxa"/>
        <w:tblCellMar>
          <w:top w:w="31" w:type="dxa"/>
          <w:left w:w="23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392"/>
        <w:gridCol w:w="535"/>
        <w:gridCol w:w="2498"/>
        <w:gridCol w:w="617"/>
        <w:gridCol w:w="821"/>
        <w:gridCol w:w="1543"/>
        <w:gridCol w:w="1543"/>
        <w:gridCol w:w="1543"/>
        <w:gridCol w:w="773"/>
        <w:gridCol w:w="360"/>
        <w:gridCol w:w="360"/>
        <w:gridCol w:w="360"/>
        <w:gridCol w:w="360"/>
        <w:gridCol w:w="698"/>
        <w:gridCol w:w="864"/>
        <w:gridCol w:w="617"/>
        <w:gridCol w:w="905"/>
        <w:gridCol w:w="770"/>
        <w:gridCol w:w="1030"/>
        <w:gridCol w:w="2623"/>
      </w:tblGrid>
      <w:tr w:rsidR="00595F36">
        <w:trPr>
          <w:trHeight w:val="775"/>
        </w:trPr>
        <w:tc>
          <w:tcPr>
            <w:tcW w:w="3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left="17"/>
              <w:jc w:val="both"/>
            </w:pPr>
            <w:proofErr w:type="spellStart"/>
            <w:r>
              <w:rPr>
                <w:b/>
                <w:sz w:val="13"/>
              </w:rPr>
              <w:t>Sl.No</w:t>
            </w:r>
            <w:proofErr w:type="spellEnd"/>
            <w:r>
              <w:rPr>
                <w:b/>
                <w:sz w:val="13"/>
              </w:rPr>
              <w:t>.</w:t>
            </w:r>
          </w:p>
        </w:tc>
        <w:tc>
          <w:tcPr>
            <w:tcW w:w="5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jc w:val="center"/>
            </w:pPr>
            <w:r>
              <w:rPr>
                <w:b/>
                <w:sz w:val="13"/>
              </w:rPr>
              <w:t>College Code</w:t>
            </w:r>
          </w:p>
        </w:tc>
        <w:tc>
          <w:tcPr>
            <w:tcW w:w="249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8"/>
              <w:jc w:val="center"/>
            </w:pPr>
            <w:r>
              <w:rPr>
                <w:b/>
                <w:sz w:val="13"/>
              </w:rPr>
              <w:t>College Name</w:t>
            </w:r>
          </w:p>
        </w:tc>
        <w:tc>
          <w:tcPr>
            <w:tcW w:w="6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left="79"/>
            </w:pPr>
            <w:r>
              <w:rPr>
                <w:b/>
                <w:sz w:val="13"/>
              </w:rPr>
              <w:t>Seat No</w:t>
            </w:r>
          </w:p>
        </w:tc>
        <w:tc>
          <w:tcPr>
            <w:tcW w:w="82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left="82"/>
            </w:pPr>
            <w:r>
              <w:rPr>
                <w:b/>
                <w:sz w:val="13"/>
              </w:rPr>
              <w:t>Register No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Name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Father's Name</w:t>
            </w:r>
          </w:p>
        </w:tc>
        <w:tc>
          <w:tcPr>
            <w:tcW w:w="154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b/>
                <w:sz w:val="13"/>
              </w:rPr>
              <w:t>Mother's Name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b/>
                <w:sz w:val="15"/>
              </w:rPr>
              <w:t>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b/>
                <w:sz w:val="15"/>
              </w:rPr>
              <w:t>II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5"/>
              </w:rPr>
              <w:t>III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left="92"/>
            </w:pPr>
            <w:r>
              <w:rPr>
                <w:b/>
                <w:sz w:val="15"/>
              </w:rPr>
              <w:t>IV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jc w:val="center"/>
            </w:pPr>
            <w:r>
              <w:rPr>
                <w:b/>
                <w:sz w:val="15"/>
              </w:rPr>
              <w:t>TOTAL THEORY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jc w:val="center"/>
            </w:pPr>
            <w:r>
              <w:rPr>
                <w:b/>
                <w:sz w:val="15"/>
              </w:rPr>
              <w:t>PRACTICAL/ CLINICAL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jc w:val="center"/>
            </w:pPr>
            <w:r>
              <w:rPr>
                <w:b/>
                <w:sz w:val="15"/>
              </w:rPr>
              <w:t>VIVA VOCE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jc w:val="center"/>
            </w:pPr>
            <w:r>
              <w:rPr>
                <w:b/>
                <w:sz w:val="15"/>
              </w:rPr>
              <w:t>TOTAL PRACTICAL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5"/>
            </w:pPr>
            <w:r>
              <w:rPr>
                <w:b/>
                <w:sz w:val="15"/>
              </w:rPr>
              <w:t xml:space="preserve">GRAND </w:t>
            </w:r>
          </w:p>
          <w:p w:rsidR="00595F36" w:rsidRDefault="00E86C26">
            <w:pPr>
              <w:spacing w:after="0"/>
              <w:ind w:right="6"/>
              <w:jc w:val="center"/>
            </w:pPr>
            <w:r>
              <w:rPr>
                <w:b/>
                <w:sz w:val="15"/>
              </w:rPr>
              <w:t xml:space="preserve">TOTAL </w:t>
            </w:r>
          </w:p>
          <w:p w:rsidR="00595F36" w:rsidRDefault="00E86C26">
            <w:pPr>
              <w:spacing w:after="0"/>
              <w:ind w:left="163"/>
            </w:pPr>
            <w:r>
              <w:rPr>
                <w:b/>
                <w:sz w:val="15"/>
              </w:rPr>
              <w:t>MARK</w:t>
            </w:r>
          </w:p>
        </w:tc>
        <w:tc>
          <w:tcPr>
            <w:tcW w:w="10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REMARKS</w:t>
            </w:r>
          </w:p>
        </w:tc>
        <w:tc>
          <w:tcPr>
            <w:tcW w:w="262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BATCH NAME</w:t>
            </w:r>
          </w:p>
        </w:tc>
      </w:tr>
      <w:tr w:rsidR="00595F36">
        <w:trPr>
          <w:trHeight w:val="202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b/>
                <w:sz w:val="13"/>
              </w:rPr>
              <w:t>Full Marks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60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400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300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b/>
                <w:sz w:val="13"/>
              </w:rPr>
              <w:t>100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400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800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595F36" w:rsidRDefault="00595F36"/>
        </w:tc>
      </w:tr>
      <w:tr w:rsidR="00595F36">
        <w:trPr>
          <w:trHeight w:val="202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70"/>
            </w:pPr>
            <w:r>
              <w:rPr>
                <w:b/>
                <w:sz w:val="13"/>
              </w:rPr>
              <w:t>Pass Marks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200/150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b/>
                <w:sz w:val="13"/>
              </w:rPr>
              <w:t>200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b/>
                <w:sz w:val="13"/>
              </w:rPr>
              <w:t>400/350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42610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17211204001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ANUJ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UPENDRA CHOUDHARY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SHOBHA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235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265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500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MD(ANAESTHESIOLOGY)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42611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17211204002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AMIT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SANJAY KUMAR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SUDHA SUMAN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272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225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74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299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571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MD(ANAESTHESIOLOGY)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42787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</w:t>
            </w:r>
            <w:bookmarkStart w:id="0" w:name="_GoBack"/>
            <w:bookmarkEnd w:id="0"/>
            <w:r>
              <w:rPr>
                <w:sz w:val="13"/>
              </w:rPr>
              <w:t>216204001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SHAAN AHMED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SHAHAB AHMED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SHAHNAZ BANO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51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202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151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201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403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MD(COMMUNITY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42786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17216204002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PRASHANT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BACHCHU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KAMLA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39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44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183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150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383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FAIL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MD(COMMUNITY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42622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17217204001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NAVEEN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ANIL PRASAD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MEENA KUMARI SINHA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53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206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181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241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447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8"/>
              <w:jc w:val="center"/>
            </w:pPr>
            <w:r>
              <w:rPr>
                <w:sz w:val="13"/>
              </w:rPr>
              <w:t xml:space="preserve">MD(DERMATOLOGY, VENEREOLOGY AND </w:t>
            </w:r>
          </w:p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LEPROSY)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42621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17217204002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ANUJA BHARTI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GOPAL PRASAD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RITA PRASAD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223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201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267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490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8"/>
              <w:jc w:val="center"/>
            </w:pPr>
            <w:r>
              <w:rPr>
                <w:sz w:val="13"/>
              </w:rPr>
              <w:t xml:space="preserve">MD(DERMATOLOGY, VENEREOLOGY AND </w:t>
            </w:r>
          </w:p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LEPROSY)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42620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17217204003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RANJEET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SHEO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SONA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22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29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42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139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166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56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222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361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FAIL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9"/>
              <w:jc w:val="center"/>
            </w:pPr>
            <w:r>
              <w:rPr>
                <w:sz w:val="13"/>
              </w:rPr>
              <w:t xml:space="preserve">MD(DERMATOLOGY, VENEREOLOGY AND </w:t>
            </w:r>
          </w:p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LEPROSY)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RAVI RANJAN KUMAR RAMAN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KRISHNA KINKAR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KUMARI RENU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116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150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316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FAIL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RAJALAKSHMI C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GOPALKRISHNAN C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REMADEVI C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254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205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275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529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42680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MANOJ KUMAR RAI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KAMAL RAI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NIRMALA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71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262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184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248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510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1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42678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MD SHAHID IQUBAL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MD SALIM UDDIN ANSARI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RAISHA KHATOON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251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186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250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501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17220204005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RANJEET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RAM SHOBH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SHIV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240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176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238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478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42682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17220204006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SUMAN PRAKASH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BALMEEKI PRASAD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SUNAYANA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237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192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256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493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42681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17220204007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UMESH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SHIV PUJAN RAM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CHANO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42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215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152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52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419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42675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17220204008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RAHUL SHEKHAR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RAM EKBAL CHOURASIA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SAVITRI CHOURASIA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70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271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190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254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525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42683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17220204009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VIKASH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RAMDEO PRASAD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RENU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219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170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58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228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447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17220204010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AMIT KRISHNA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ANIL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KIRAN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61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228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186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63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249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477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lastRenderedPageBreak/>
              <w:t>18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42674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17220204011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NOORUSSABA ARFEEN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KHALIL AHMAD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SHIREEN SHAHEEN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211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180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242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453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19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42684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17220204012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JAMES VINCENT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SEIBA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REGINA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215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190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255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470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2"/>
              <w:jc w:val="center"/>
            </w:pPr>
            <w:r>
              <w:rPr>
                <w:sz w:val="13"/>
              </w:rPr>
              <w:t>MD(GENERAL MEDICINE)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7"/>
              <w:jc w:val="center"/>
            </w:pPr>
            <w:r>
              <w:rPr>
                <w:sz w:val="13"/>
              </w:rPr>
              <w:t>20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42697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17226204001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PRABHAT RANJAN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JAGDISH PRASAD KESHRI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MEENA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4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6"/>
              <w:jc w:val="center"/>
            </w:pPr>
            <w:r>
              <w:rPr>
                <w:sz w:val="13"/>
              </w:rPr>
              <w:t>152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53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5"/>
              <w:jc w:val="center"/>
            </w:pPr>
            <w:r>
              <w:rPr>
                <w:sz w:val="13"/>
              </w:rPr>
              <w:t>205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409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right="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jc w:val="center"/>
            </w:pPr>
            <w:r>
              <w:rPr>
                <w:sz w:val="13"/>
              </w:rPr>
              <w:t>MD(MICROBIOLOGY)</w:t>
            </w:r>
          </w:p>
        </w:tc>
      </w:tr>
    </w:tbl>
    <w:tbl>
      <w:tblPr>
        <w:tblStyle w:val="TableGrid"/>
        <w:tblpPr w:vertAnchor="text" w:horzAnchor="margin" w:tblpX="-1074"/>
        <w:tblOverlap w:val="never"/>
        <w:tblW w:w="19212" w:type="dxa"/>
        <w:tblInd w:w="0" w:type="dxa"/>
        <w:tblCellMar>
          <w:top w:w="31" w:type="dxa"/>
          <w:left w:w="23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392"/>
        <w:gridCol w:w="535"/>
        <w:gridCol w:w="2498"/>
        <w:gridCol w:w="617"/>
        <w:gridCol w:w="821"/>
        <w:gridCol w:w="1543"/>
        <w:gridCol w:w="1543"/>
        <w:gridCol w:w="1543"/>
        <w:gridCol w:w="773"/>
        <w:gridCol w:w="360"/>
        <w:gridCol w:w="360"/>
        <w:gridCol w:w="360"/>
        <w:gridCol w:w="360"/>
        <w:gridCol w:w="698"/>
        <w:gridCol w:w="864"/>
        <w:gridCol w:w="617"/>
        <w:gridCol w:w="905"/>
        <w:gridCol w:w="770"/>
        <w:gridCol w:w="1030"/>
        <w:gridCol w:w="2623"/>
      </w:tblGrid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42696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17226204002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KUMARI RUPAM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HARE RAM MAHTO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SHANTI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247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165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61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473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6"/>
              <w:jc w:val="center"/>
            </w:pPr>
            <w:r>
              <w:rPr>
                <w:sz w:val="13"/>
              </w:rPr>
              <w:t>MD(MICROBIOLOGY)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SHIREEN FATIMA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ABDUL QAYOUM ANSARI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JUHI SHAGUFTA YASMIN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234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500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42745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RUBY KUMARI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RAJENDRA RAM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SUHAGI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221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202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487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42748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APARNA KADAMBARI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  <w:jc w:val="both"/>
            </w:pPr>
            <w:r>
              <w:rPr>
                <w:sz w:val="13"/>
              </w:rPr>
              <w:t>KAMLESHWARI PRASAD DEO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MEENA DEO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220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203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487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BHEEMARAO KAMBLE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REVAPPA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CHANDRABAI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217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71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297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514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17229204005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ARCHANA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ANIL KUMAR SINGH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INDU SINGH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225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207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71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278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503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17229204006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SHRUTI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SUDHIR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NISHA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238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230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73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303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541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42746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17229204007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NIVEDITA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SHAILENDRA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KRISHANA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53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221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207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75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282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503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MD(PAEDIATRICS)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42760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17230204001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NADIA AZ ZAHRA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firstLine="1"/>
            </w:pPr>
            <w:r>
              <w:rPr>
                <w:sz w:val="13"/>
              </w:rPr>
              <w:t>MOHAMMAD ASRARUL HAQUE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SAMEEN ZER E YOUMAN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230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201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63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494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MD(PHARMACOLOGY)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42759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17230204002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SHUBHRA BISHWAS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SHUKDEO BISHWAS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DALI DATTA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227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211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56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494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MD(PHARMACOLOGY)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31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42761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17230204003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JWALA KUMAR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firstLine="1"/>
            </w:pPr>
            <w:r>
              <w:rPr>
                <w:sz w:val="13"/>
              </w:rPr>
              <w:t>PURUSOTAM PRASAD BHAGAT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MANJU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232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206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274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506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MD(PHARMACOLOGY)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32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42803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17249204001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HOMA IMAM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DR ASAD IMAM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SHABANA PARWEEN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58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239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190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258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497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4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33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42805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17249204002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SWASTIKA JAYASWAL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DEEP NARAYAN JAISWAL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USHA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68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264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195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265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529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4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34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42809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17249204003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PALLAVI KUMARI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JANARDAN PRASAD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ARUNA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70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264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196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530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5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35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42807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17249204004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RICHA ROY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KRISHNA NAND ROY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SUSHMA ROY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226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192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486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36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42806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17249204005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NIRMALA KUMARI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AMBIKA PRASAD CHAUPAL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UMADI DEVI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215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185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253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468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5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37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42804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17249204006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ANKITA MISHRA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PRAHLAD MISHRA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KALPANA MISHRA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74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69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75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67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285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196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266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551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4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38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42802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17249204007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ANKITA RANJAN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RAJIV RANJAN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"/>
            </w:pPr>
            <w:r>
              <w:rPr>
                <w:sz w:val="13"/>
              </w:rPr>
              <w:t>PREETI SHARMA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57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5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237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192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260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497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5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lastRenderedPageBreak/>
              <w:t>39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42808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17249204008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SAYEEDA PARVEEN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MOHAMMAD IDREES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SHAHNAZ KHATOON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50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65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228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175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237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465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  <w:tr w:rsidR="00595F36">
        <w:trPr>
          <w:trHeight w:val="305"/>
        </w:trPr>
        <w:tc>
          <w:tcPr>
            <w:tcW w:w="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8"/>
              <w:jc w:val="center"/>
            </w:pPr>
            <w:r>
              <w:rPr>
                <w:sz w:val="13"/>
              </w:rPr>
              <w:t>40</w:t>
            </w:r>
          </w:p>
        </w:tc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204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NALANDA MEDICAL COLLEGE, PATNA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42801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17249204009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SWARNIM SWATI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BIRENDRA KUMAR MUNIKESH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</w:pPr>
            <w:r>
              <w:rPr>
                <w:sz w:val="13"/>
              </w:rPr>
              <w:t>KIRAN KUMARI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595F36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63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4"/>
            </w:pPr>
            <w:r>
              <w:rPr>
                <w:sz w:val="13"/>
              </w:rPr>
              <w:t>56</w:t>
            </w: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236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185</w:t>
            </w:r>
          </w:p>
        </w:tc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9"/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0"/>
              <w:jc w:val="center"/>
            </w:pPr>
            <w:r>
              <w:rPr>
                <w:sz w:val="13"/>
              </w:rPr>
              <w:t>253</w:t>
            </w:r>
          </w:p>
        </w:tc>
        <w:tc>
          <w:tcPr>
            <w:tcW w:w="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1"/>
              <w:jc w:val="center"/>
            </w:pPr>
            <w:r>
              <w:rPr>
                <w:sz w:val="13"/>
              </w:rPr>
              <w:t>489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2"/>
              <w:jc w:val="center"/>
            </w:pPr>
            <w:r>
              <w:rPr>
                <w:sz w:val="13"/>
              </w:rPr>
              <w:t>PASS</w:t>
            </w:r>
          </w:p>
        </w:tc>
        <w:tc>
          <w:tcPr>
            <w:tcW w:w="2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5F36" w:rsidRDefault="00E86C26">
            <w:pPr>
              <w:spacing w:after="0"/>
              <w:ind w:left="13"/>
              <w:jc w:val="center"/>
            </w:pPr>
            <w:r>
              <w:rPr>
                <w:sz w:val="13"/>
              </w:rPr>
              <w:t>MD(OBSTETRICS &amp; GYNAECOLOGY)</w:t>
            </w:r>
          </w:p>
        </w:tc>
      </w:tr>
    </w:tbl>
    <w:p w:rsidR="00595F36" w:rsidRDefault="00E86C26">
      <w:pPr>
        <w:spacing w:after="17"/>
        <w:ind w:left="-1056" w:hanging="10"/>
      </w:pPr>
      <w:r>
        <w:rPr>
          <w:b/>
          <w:sz w:val="13"/>
        </w:rPr>
        <w:t>Computer Operator</w:t>
      </w:r>
    </w:p>
    <w:p w:rsidR="00595F36" w:rsidRDefault="00E86C26">
      <w:pPr>
        <w:spacing w:after="0"/>
        <w:ind w:left="-1054"/>
      </w:pPr>
      <w:proofErr w:type="gramStart"/>
      <w:r>
        <w:rPr>
          <w:sz w:val="10"/>
        </w:rPr>
        <w:t>* :</w:t>
      </w:r>
      <w:proofErr w:type="gramEnd"/>
      <w:r>
        <w:rPr>
          <w:sz w:val="10"/>
        </w:rPr>
        <w:t xml:space="preserve"> Under Regulation</w:t>
      </w:r>
    </w:p>
    <w:p w:rsidR="00595F36" w:rsidRDefault="00595F36">
      <w:pPr>
        <w:sectPr w:rsidR="00595F36">
          <w:pgSz w:w="20160" w:h="12240" w:orient="landscape"/>
          <w:pgMar w:top="366" w:right="1440" w:bottom="1440" w:left="1440" w:header="720" w:footer="720" w:gutter="0"/>
          <w:cols w:space="720"/>
        </w:sectPr>
      </w:pPr>
    </w:p>
    <w:p w:rsidR="00595F36" w:rsidRDefault="00E86C26">
      <w:pPr>
        <w:tabs>
          <w:tab w:val="center" w:pos="5121"/>
          <w:tab w:val="right" w:pos="10637"/>
        </w:tabs>
        <w:spacing w:after="17"/>
      </w:pPr>
      <w:r>
        <w:rPr>
          <w:b/>
          <w:sz w:val="13"/>
        </w:rPr>
        <w:t>S.O</w:t>
      </w:r>
      <w:proofErr w:type="gramStart"/>
      <w:r>
        <w:rPr>
          <w:b/>
          <w:sz w:val="13"/>
        </w:rPr>
        <w:t>.(</w:t>
      </w:r>
      <w:proofErr w:type="gramEnd"/>
      <w:r>
        <w:rPr>
          <w:b/>
          <w:sz w:val="13"/>
        </w:rPr>
        <w:t>Exam.)</w:t>
      </w:r>
      <w:r>
        <w:rPr>
          <w:b/>
          <w:sz w:val="13"/>
        </w:rPr>
        <w:tab/>
      </w:r>
      <w:proofErr w:type="spellStart"/>
      <w:r>
        <w:rPr>
          <w:b/>
          <w:sz w:val="13"/>
        </w:rPr>
        <w:t>Asstt</w:t>
      </w:r>
      <w:proofErr w:type="spellEnd"/>
      <w:r>
        <w:rPr>
          <w:b/>
          <w:sz w:val="13"/>
        </w:rPr>
        <w:t>. Controller of Examination</w:t>
      </w:r>
      <w:r>
        <w:rPr>
          <w:b/>
          <w:sz w:val="13"/>
        </w:rPr>
        <w:tab/>
        <w:t>Controller of Examinations</w:t>
      </w:r>
    </w:p>
    <w:sectPr w:rsidR="00595F36">
      <w:type w:val="continuous"/>
      <w:pgSz w:w="20160" w:h="12240" w:orient="landscape"/>
      <w:pgMar w:top="1440" w:right="2244" w:bottom="4499" w:left="7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36"/>
    <w:rsid w:val="00595F36"/>
    <w:rsid w:val="00E8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EF4703-F68F-42AA-9FD8-BF2BB6C6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AKU_MD_MS_DIP_MCH_MDSTR.xls</dc:title>
  <dc:subject/>
  <dc:creator>MAA</dc:creator>
  <cp:keywords/>
  <cp:lastModifiedBy>Bhavya</cp:lastModifiedBy>
  <cp:revision>2</cp:revision>
  <dcterms:created xsi:type="dcterms:W3CDTF">2025-08-12T05:40:00Z</dcterms:created>
  <dcterms:modified xsi:type="dcterms:W3CDTF">2025-08-12T05:40:00Z</dcterms:modified>
</cp:coreProperties>
</file>